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55" w:rsidRDefault="00A60F55" w:rsidP="00A60F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A60F55" w:rsidRDefault="00A60F55" w:rsidP="00A60F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A60F55" w:rsidRDefault="00A60F55" w:rsidP="00A60F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grudzień  2024</w:t>
      </w:r>
    </w:p>
    <w:p w:rsidR="00A60F55" w:rsidRDefault="00A60F55" w:rsidP="00A60F55">
      <w:pPr>
        <w:jc w:val="center"/>
        <w:rPr>
          <w:b/>
          <w:bCs/>
          <w:sz w:val="28"/>
          <w:szCs w:val="28"/>
        </w:rPr>
      </w:pPr>
    </w:p>
    <w:p w:rsidR="00A60F55" w:rsidRDefault="00A60F55" w:rsidP="00A60F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VIII– sobota 14.12.2024 r. </w:t>
      </w:r>
    </w:p>
    <w:tbl>
      <w:tblPr>
        <w:tblpPr w:leftFromText="141" w:rightFromText="141" w:bottomFromText="200" w:vertAnchor="text" w:horzAnchor="margin" w:tblpX="-856" w:tblpY="150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701"/>
        <w:gridCol w:w="2193"/>
        <w:gridCol w:w="1842"/>
        <w:gridCol w:w="2694"/>
        <w:gridCol w:w="2059"/>
        <w:gridCol w:w="3260"/>
      </w:tblGrid>
      <w:tr w:rsidR="00A60F55" w:rsidTr="007C4EC4">
        <w:trPr>
          <w:trHeight w:val="557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A60F55" w:rsidTr="007C4EC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A60F55" w:rsidTr="007C4EC4">
        <w:trPr>
          <w:trHeight w:val="7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</w:pPr>
            <w:r>
              <w:rPr>
                <w:b/>
                <w:bCs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proofErr w:type="spellStart"/>
            <w:r>
              <w:rPr>
                <w:rFonts w:eastAsiaTheme="minorEastAsia"/>
                <w:lang w:eastAsia="pl-PL"/>
              </w:rPr>
              <w:t>Jjzyk</w:t>
            </w:r>
            <w:proofErr w:type="spellEnd"/>
            <w:r>
              <w:rPr>
                <w:rFonts w:eastAsiaTheme="minorEastAsia"/>
                <w:lang w:eastAsia="pl-PL"/>
              </w:rPr>
              <w:t xml:space="preserve"> angielski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D. Walkowska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A. Majcher</w:t>
            </w:r>
          </w:p>
        </w:tc>
      </w:tr>
      <w:tr w:rsidR="00A60F55" w:rsidTr="007C4EC4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55" w:rsidRDefault="00A60F55" w:rsidP="007C4E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Default="00A60F55" w:rsidP="007C4EC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</w:t>
            </w:r>
          </w:p>
          <w:p w:rsidR="00A60F55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bCs/>
              </w:rPr>
              <w:t>/</w:t>
            </w:r>
            <w:r w:rsidRPr="00D55EF2">
              <w:rPr>
                <w:bCs/>
                <w:sz w:val="22"/>
                <w:szCs w:val="22"/>
              </w:rPr>
              <w:t>p. D. Walkowska</w:t>
            </w:r>
          </w:p>
          <w:p w:rsidR="00A60F55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A. Majcher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A60F55" w:rsidTr="007C4EC4">
        <w:trPr>
          <w:trHeight w:val="999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55" w:rsidRDefault="00A60F55" w:rsidP="007C4E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A. Majcher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K. Goźlińska</w:t>
            </w:r>
          </w:p>
        </w:tc>
      </w:tr>
      <w:tr w:rsidR="00A60F55" w:rsidTr="007C4EC4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55" w:rsidRDefault="00A60F55" w:rsidP="007C4E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A. Majcher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---------------------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</w:tbl>
    <w:p w:rsidR="00A60F55" w:rsidRDefault="00A60F55" w:rsidP="00A60F55"/>
    <w:p w:rsidR="00A60F55" w:rsidRDefault="00A60F55" w:rsidP="00A60F55"/>
    <w:p w:rsidR="00A60F55" w:rsidRDefault="00A60F55" w:rsidP="00A60F55"/>
    <w:p w:rsidR="00A60F55" w:rsidRDefault="00A60F55" w:rsidP="00A60F55">
      <w:pPr>
        <w:rPr>
          <w:b/>
          <w:bCs/>
          <w:sz w:val="28"/>
          <w:szCs w:val="28"/>
        </w:rPr>
      </w:pPr>
    </w:p>
    <w:p w:rsidR="00A60F55" w:rsidRDefault="00A60F55" w:rsidP="00A60F55">
      <w:pPr>
        <w:rPr>
          <w:b/>
          <w:bCs/>
          <w:sz w:val="28"/>
          <w:szCs w:val="28"/>
        </w:rPr>
      </w:pPr>
    </w:p>
    <w:p w:rsidR="00A60F55" w:rsidRDefault="00A60F55" w:rsidP="00A60F55">
      <w:pPr>
        <w:rPr>
          <w:b/>
          <w:bCs/>
          <w:sz w:val="28"/>
          <w:szCs w:val="28"/>
        </w:rPr>
      </w:pPr>
    </w:p>
    <w:p w:rsidR="00A60F55" w:rsidRPr="00FC725A" w:rsidRDefault="00A60F55" w:rsidP="00A60F55">
      <w:pPr>
        <w:jc w:val="center"/>
      </w:pPr>
      <w:r>
        <w:rPr>
          <w:b/>
          <w:bCs/>
          <w:sz w:val="28"/>
          <w:szCs w:val="28"/>
        </w:rPr>
        <w:t>zjazd VIII– niedziela 15.12.2024 r.</w:t>
      </w:r>
    </w:p>
    <w:p w:rsidR="00A60F55" w:rsidRDefault="00A60F55" w:rsidP="00A60F55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613"/>
        <w:gridCol w:w="2706"/>
        <w:gridCol w:w="1843"/>
        <w:gridCol w:w="2835"/>
        <w:gridCol w:w="1701"/>
        <w:gridCol w:w="2768"/>
      </w:tblGrid>
      <w:tr w:rsidR="00A60F55" w:rsidTr="007C4EC4">
        <w:trPr>
          <w:trHeight w:val="314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A60F55" w:rsidTr="007C4EC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5" w:rsidRDefault="00A60F55" w:rsidP="007C4E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A60F55" w:rsidTr="007C4EC4">
        <w:trPr>
          <w:trHeight w:val="54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</w:pPr>
            <w:r>
              <w:rPr>
                <w:b/>
                <w:bCs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chemia</w:t>
            </w:r>
          </w:p>
          <w:p w:rsidR="00A60F55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6351C1" w:rsidRPr="00F46471" w:rsidRDefault="006351C1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ED5EEE" w:rsidRDefault="00A60F55" w:rsidP="007C4EC4">
            <w:pPr>
              <w:rPr>
                <w:rFonts w:eastAsiaTheme="minorEastAsia"/>
                <w:lang w:eastAsia="pl-PL"/>
              </w:rPr>
            </w:pPr>
            <w:r w:rsidRPr="00ED5EEE">
              <w:rPr>
                <w:rFonts w:eastAsiaTheme="minorEastAsia"/>
                <w:lang w:eastAsia="pl-PL"/>
              </w:rPr>
              <w:t>matematyka</w:t>
            </w:r>
          </w:p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 w:rsidRPr="00ED5EEE">
              <w:rPr>
                <w:rFonts w:eastAsiaTheme="minorEastAsia"/>
                <w:lang w:eastAsia="pl-PL"/>
              </w:rPr>
              <w:t>p.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5EEE">
              <w:rPr>
                <w:rFonts w:eastAsiaTheme="minorEastAsia"/>
                <w:lang w:eastAsia="pl-PL"/>
              </w:rPr>
              <w:t>J.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5EEE">
              <w:rPr>
                <w:rFonts w:eastAsiaTheme="minorEastAsia"/>
                <w:lang w:eastAsia="pl-PL"/>
              </w:rPr>
              <w:t>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A60F55" w:rsidTr="007C4EC4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55" w:rsidRDefault="00A60F55" w:rsidP="007C4E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6351C1" w:rsidP="007C4EC4">
            <w:pPr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</w:t>
            </w:r>
            <w:r w:rsidR="00A60F55" w:rsidRPr="00ED5EEE">
              <w:rPr>
                <w:rFonts w:eastAsiaTheme="minorEastAsia"/>
                <w:lang w:eastAsia="pl-PL"/>
              </w:rPr>
              <w:t>atematyka</w:t>
            </w:r>
          </w:p>
          <w:p w:rsidR="006351C1" w:rsidRPr="00ED5EEE" w:rsidRDefault="006351C1" w:rsidP="007C4EC4">
            <w:pPr>
              <w:rPr>
                <w:rFonts w:eastAsiaTheme="minorEastAsia"/>
                <w:lang w:eastAsia="pl-PL"/>
              </w:rPr>
            </w:pPr>
          </w:p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 w:rsidRPr="00ED5EEE">
              <w:rPr>
                <w:rFonts w:eastAsiaTheme="minorEastAsia"/>
                <w:lang w:eastAsia="pl-PL"/>
              </w:rPr>
              <w:t>p.</w:t>
            </w:r>
            <w:r>
              <w:rPr>
                <w:rFonts w:eastAsiaTheme="minorEastAsia"/>
                <w:lang w:eastAsia="pl-PL"/>
              </w:rPr>
              <w:t xml:space="preserve"> J. J</w:t>
            </w:r>
            <w:r w:rsidRPr="00ED5EEE">
              <w:rPr>
                <w:rFonts w:eastAsiaTheme="minorEastAsia"/>
                <w:lang w:eastAsia="pl-PL"/>
              </w:rPr>
              <w:t>akubowska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chemia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A60F55" w:rsidTr="007C4EC4">
        <w:trPr>
          <w:trHeight w:val="601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55" w:rsidRDefault="00A60F55" w:rsidP="007C4E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6351C1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</w:t>
            </w:r>
            <w:r w:rsidR="00A60F55">
              <w:rPr>
                <w:rFonts w:eastAsiaTheme="minorEastAsia"/>
                <w:lang w:eastAsia="pl-PL"/>
              </w:rPr>
              <w:t>izyka</w:t>
            </w:r>
          </w:p>
          <w:p w:rsidR="006351C1" w:rsidRPr="00F46471" w:rsidRDefault="006351C1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A60F55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ED5EEE" w:rsidRDefault="00A60F55" w:rsidP="007C4EC4">
            <w:pPr>
              <w:rPr>
                <w:rFonts w:eastAsiaTheme="minorEastAsia"/>
                <w:lang w:eastAsia="pl-PL"/>
              </w:rPr>
            </w:pPr>
            <w:r w:rsidRPr="00ED5EEE">
              <w:rPr>
                <w:rFonts w:eastAsiaTheme="minorEastAsia"/>
                <w:lang w:eastAsia="pl-PL"/>
              </w:rPr>
              <w:t>matematyka</w:t>
            </w:r>
          </w:p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 w:rsidRPr="00ED5EEE">
              <w:rPr>
                <w:rFonts w:eastAsiaTheme="minorEastAsia"/>
                <w:lang w:eastAsia="pl-PL"/>
              </w:rPr>
              <w:t>p.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5EEE">
              <w:rPr>
                <w:rFonts w:eastAsiaTheme="minorEastAsia"/>
                <w:lang w:eastAsia="pl-PL"/>
              </w:rPr>
              <w:t>J.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5EEE">
              <w:rPr>
                <w:rFonts w:eastAsiaTheme="minorEastAsia"/>
                <w:lang w:eastAsia="pl-PL"/>
              </w:rPr>
              <w:t>Jakubowska</w:t>
            </w:r>
          </w:p>
        </w:tc>
      </w:tr>
      <w:tr w:rsidR="00A60F55" w:rsidTr="007C4EC4">
        <w:trPr>
          <w:trHeight w:val="701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55" w:rsidRDefault="00A60F55" w:rsidP="007C4E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</w:t>
            </w:r>
          </w:p>
          <w:p w:rsidR="006351C1" w:rsidRDefault="006351C1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6351C1" w:rsidRPr="00F46471" w:rsidRDefault="006351C1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fizyka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55" w:rsidRPr="00F46471" w:rsidRDefault="00A60F55" w:rsidP="00A60F55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5" w:rsidRPr="001F2B56" w:rsidRDefault="00A60F55" w:rsidP="007C4E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</w:t>
            </w:r>
          </w:p>
        </w:tc>
      </w:tr>
    </w:tbl>
    <w:p w:rsidR="00DC5DDE" w:rsidRDefault="00DC5DDE"/>
    <w:sectPr w:rsidR="00DC5DDE" w:rsidSect="00A60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0F55"/>
    <w:rsid w:val="006351C1"/>
    <w:rsid w:val="00A60F55"/>
    <w:rsid w:val="00DC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F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3</cp:revision>
  <cp:lastPrinted>2024-12-10T13:45:00Z</cp:lastPrinted>
  <dcterms:created xsi:type="dcterms:W3CDTF">2024-12-10T13:46:00Z</dcterms:created>
  <dcterms:modified xsi:type="dcterms:W3CDTF">2024-12-10T13:47:00Z</dcterms:modified>
</cp:coreProperties>
</file>